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2FA0" w14:textId="77777777" w:rsidR="005B5B2C" w:rsidRPr="00551579" w:rsidRDefault="005B5B2C" w:rsidP="006F72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i/>
          <w:iCs/>
          <w:color w:val="0000FF"/>
          <w:sz w:val="21"/>
          <w:szCs w:val="21"/>
        </w:rPr>
      </w:pPr>
    </w:p>
    <w:p w14:paraId="16CBF6ED" w14:textId="77777777" w:rsidR="00415488" w:rsidRPr="00551579" w:rsidRDefault="00415488">
      <w:pPr>
        <w:rPr>
          <w:sz w:val="16"/>
          <w:szCs w:val="16"/>
        </w:rPr>
      </w:pPr>
    </w:p>
    <w:p w14:paraId="6850F479" w14:textId="7C829C13" w:rsidR="004F7D5C" w:rsidRPr="004F7D5C" w:rsidRDefault="004F7D5C" w:rsidP="004F7D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36"/>
        </w:rPr>
      </w:pPr>
      <w:r w:rsidRPr="004F7D5C">
        <w:rPr>
          <w:b/>
          <w:bCs/>
          <w:sz w:val="36"/>
        </w:rPr>
        <w:t>В Новый год к татарскому Деду Морозу. Авиатур в Казань</w:t>
      </w:r>
    </w:p>
    <w:p w14:paraId="0A028DFD" w14:textId="77777777" w:rsidR="00F221AE" w:rsidRDefault="00F221AE" w:rsidP="00410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hd w:val="clear" w:color="auto" w:fill="FFFFFF"/>
        </w:rPr>
      </w:pPr>
    </w:p>
    <w:p w14:paraId="605E898A" w14:textId="77777777" w:rsidR="002F6714" w:rsidRPr="00551579" w:rsidRDefault="002F6714" w:rsidP="002F6714">
      <w:pPr>
        <w:pStyle w:val="a4"/>
        <w:jc w:val="center"/>
        <w:rPr>
          <w:rStyle w:val="a6"/>
          <w:rFonts w:ascii="Times New Roman" w:hAnsi="Times New Roman" w:cs="Times New Roman"/>
          <w:bCs w:val="0"/>
        </w:rPr>
      </w:pPr>
      <w:r w:rsidRPr="00551579">
        <w:rPr>
          <w:rStyle w:val="a6"/>
          <w:rFonts w:ascii="Times New Roman" w:hAnsi="Times New Roman" w:cs="Times New Roman"/>
          <w:bCs w:val="0"/>
        </w:rPr>
        <w:t>Даты тура:</w:t>
      </w:r>
    </w:p>
    <w:p w14:paraId="25CF4A9D" w14:textId="77777777" w:rsidR="002F6714" w:rsidRPr="00551579" w:rsidRDefault="002F6714" w:rsidP="002F6714">
      <w:pPr>
        <w:pStyle w:val="a4"/>
        <w:ind w:left="426"/>
        <w:jc w:val="center"/>
        <w:rPr>
          <w:rStyle w:val="a6"/>
          <w:rFonts w:ascii="Times New Roman" w:hAnsi="Times New Roman" w:cs="Times New Roman"/>
          <w:bCs w:val="0"/>
        </w:rPr>
      </w:pPr>
    </w:p>
    <w:p w14:paraId="6E9D538C" w14:textId="27394FD3" w:rsidR="00401232" w:rsidRDefault="004F7D5C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30</w:t>
      </w:r>
      <w:r w:rsidR="007F3937">
        <w:rPr>
          <w:rStyle w:val="a6"/>
          <w:rFonts w:ascii="Times New Roman" w:hAnsi="Times New Roman" w:cs="Times New Roman"/>
          <w:sz w:val="24"/>
          <w:szCs w:val="24"/>
        </w:rPr>
        <w:t>.12.2026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-</w:t>
      </w:r>
      <w:r w:rsidR="007F3937">
        <w:rPr>
          <w:rStyle w:val="a6"/>
          <w:rFonts w:ascii="Times New Roman" w:hAnsi="Times New Roman" w:cs="Times New Roman"/>
          <w:sz w:val="24"/>
          <w:szCs w:val="24"/>
        </w:rPr>
        <w:t>0</w:t>
      </w:r>
      <w:r>
        <w:rPr>
          <w:rStyle w:val="a6"/>
          <w:rFonts w:ascii="Times New Roman" w:hAnsi="Times New Roman" w:cs="Times New Roman"/>
          <w:sz w:val="24"/>
          <w:szCs w:val="24"/>
        </w:rPr>
        <w:t>3</w:t>
      </w:r>
      <w:r w:rsidR="007F3937">
        <w:rPr>
          <w:rStyle w:val="a6"/>
          <w:rFonts w:ascii="Times New Roman" w:hAnsi="Times New Roman" w:cs="Times New Roman"/>
          <w:sz w:val="24"/>
          <w:szCs w:val="24"/>
        </w:rPr>
        <w:t>.01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.2027</w:t>
      </w:r>
    </w:p>
    <w:p w14:paraId="4083CBF7" w14:textId="1B349155" w:rsidR="002F6714" w:rsidRPr="00551579" w:rsidRDefault="002F6714" w:rsidP="00C900AC">
      <w:pPr>
        <w:pStyle w:val="a4"/>
        <w:ind w:left="426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86" w:type="dxa"/>
        <w:tblInd w:w="-176" w:type="dxa"/>
        <w:tblLook w:val="04A0" w:firstRow="1" w:lastRow="0" w:firstColumn="1" w:lastColumn="0" w:noHBand="0" w:noVBand="1"/>
      </w:tblPr>
      <w:tblGrid>
        <w:gridCol w:w="1164"/>
        <w:gridCol w:w="9922"/>
      </w:tblGrid>
      <w:tr w:rsidR="002F6714" w:rsidRPr="00551579" w14:paraId="415CEC47" w14:textId="77777777" w:rsidTr="00421951">
        <w:tc>
          <w:tcPr>
            <w:tcW w:w="1164" w:type="dxa"/>
          </w:tcPr>
          <w:p w14:paraId="176739E9" w14:textId="76D0379D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1 день</w:t>
            </w:r>
          </w:p>
        </w:tc>
        <w:tc>
          <w:tcPr>
            <w:tcW w:w="9922" w:type="dxa"/>
          </w:tcPr>
          <w:p w14:paraId="183B6C86" w14:textId="77777777" w:rsidR="002F6714" w:rsidRPr="004F7D5C" w:rsidRDefault="00F221A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F7D5C">
              <w:rPr>
                <w:color w:val="000000"/>
                <w:shd w:val="clear" w:color="auto" w:fill="FFFFFF"/>
              </w:rPr>
              <w:t xml:space="preserve">Вылет из Минска в </w:t>
            </w:r>
            <w:r w:rsidR="004F7D5C" w:rsidRPr="004F7D5C">
              <w:rPr>
                <w:color w:val="000000"/>
                <w:shd w:val="clear" w:color="auto" w:fill="FFFFFF"/>
              </w:rPr>
              <w:t xml:space="preserve">Казань </w:t>
            </w:r>
            <w:r w:rsidR="00401232" w:rsidRPr="004F7D5C">
              <w:rPr>
                <w:color w:val="000000"/>
                <w:shd w:val="clear" w:color="auto" w:fill="FFFFFF"/>
              </w:rPr>
              <w:t xml:space="preserve">в </w:t>
            </w:r>
            <w:r w:rsidR="004F7D5C" w:rsidRPr="004F7D5C">
              <w:rPr>
                <w:color w:val="000000"/>
                <w:shd w:val="clear" w:color="auto" w:fill="FFFFFF"/>
              </w:rPr>
              <w:t>13:00</w:t>
            </w:r>
            <w:r w:rsidR="00401232" w:rsidRPr="004F7D5C">
              <w:rPr>
                <w:color w:val="000000"/>
                <w:shd w:val="clear" w:color="auto" w:fill="FFFFFF"/>
              </w:rPr>
              <w:t>.</w:t>
            </w:r>
          </w:p>
          <w:p w14:paraId="2A48AE8C" w14:textId="6CE70B30" w:rsidR="004F7D5C" w:rsidRPr="00401232" w:rsidRDefault="004F7D5C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4F7D5C">
              <w:rPr>
                <w:rStyle w:val="a6"/>
                <w:b w:val="0"/>
                <w:bCs w:val="0"/>
                <w:color w:val="000000"/>
                <w:shd w:val="clear" w:color="auto" w:fill="FFFFFF"/>
              </w:rPr>
              <w:t>П</w:t>
            </w:r>
            <w:r w:rsidRPr="004F7D5C">
              <w:rPr>
                <w:rStyle w:val="a6"/>
                <w:b w:val="0"/>
                <w:bCs w:val="0"/>
              </w:rPr>
              <w:t>рилёт в Казань в 15:30. Трансфер в отель. Заселение. Свободное время.</w:t>
            </w:r>
          </w:p>
        </w:tc>
      </w:tr>
      <w:tr w:rsidR="002F6714" w:rsidRPr="00551579" w14:paraId="1ADBF473" w14:textId="77777777" w:rsidTr="00421951">
        <w:tc>
          <w:tcPr>
            <w:tcW w:w="1164" w:type="dxa"/>
          </w:tcPr>
          <w:p w14:paraId="24E13B35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2 день</w:t>
            </w:r>
          </w:p>
        </w:tc>
        <w:tc>
          <w:tcPr>
            <w:tcW w:w="9922" w:type="dxa"/>
          </w:tcPr>
          <w:p w14:paraId="4E628540" w14:textId="77777777" w:rsidR="004F7D5C" w:rsidRDefault="00F221AE" w:rsidP="004F7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 xml:space="preserve">Завтрак в отеле. </w:t>
            </w:r>
            <w:r w:rsidR="004F7D5C">
              <w:rPr>
                <w:color w:val="000000"/>
                <w:shd w:val="clear" w:color="auto" w:fill="FFFFFF"/>
              </w:rPr>
              <w:t>Свободное время.</w:t>
            </w:r>
          </w:p>
          <w:p w14:paraId="1875B473" w14:textId="17B95E4E" w:rsidR="004F7D5C" w:rsidRDefault="004F7D5C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F7D5C">
              <w:rPr>
                <w:color w:val="000000"/>
                <w:shd w:val="clear" w:color="auto" w:fill="FFFFFF"/>
              </w:rPr>
              <w:t>Во второй половине дня автобусная обзорная экскурсия по городу </w:t>
            </w:r>
            <w:r w:rsidRPr="004F7D5C">
              <w:rPr>
                <w:b/>
                <w:bCs/>
                <w:color w:val="000000"/>
                <w:shd w:val="clear" w:color="auto" w:fill="FFFFFF"/>
              </w:rPr>
              <w:t>«Новогодняя столица»</w:t>
            </w:r>
            <w:r w:rsidRPr="004F7D5C">
              <w:rPr>
                <w:color w:val="000000"/>
                <w:shd w:val="clear" w:color="auto" w:fill="FFFFFF"/>
              </w:rPr>
              <w:t>. Посмотрите, как выглядит новогодняя Казань! В ярком новогоднем украшении и морозном запахе хвои, древний город предстанет в самом его сказочном воплощении! Достопримечательности тысячелетнего города соединили в себе культуру Запада и традиции Востока: Старо-Татарская слобода, где проживало с XVI века татарское население, Суконная слобода — промышленные преобразования Петра I, площадь фонтанов, озеро Кабан — его тайны и легенды, стилизованная деревенька «Туган авылым» («Родная деревня»), новый Театр Кукол, Казанский университет, площадь Свободы — культурный и административный центр Казани. Старейшая мечеть Марджани и Богородицкий монастырь, в котором хранится один из старейших списков Казанской иконы Божьей Матери. И повсюду – ощущение праздника, волшебства и красоты!</w:t>
            </w:r>
          </w:p>
          <w:p w14:paraId="4EF375D3" w14:textId="3D638F5B" w:rsidR="004F7D5C" w:rsidRDefault="004F7D5C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/>
                <w:bCs/>
                <w:color w:val="000000"/>
                <w:shd w:val="clear" w:color="auto" w:fill="FFFFFF"/>
              </w:rPr>
            </w:pPr>
            <w:r w:rsidRPr="004F7D5C">
              <w:rPr>
                <w:color w:val="000000"/>
                <w:shd w:val="clear" w:color="auto" w:fill="FFFFFF"/>
              </w:rPr>
              <w:t>Трансфер в гостиницу. Свободное время.</w:t>
            </w:r>
          </w:p>
          <w:p w14:paraId="6162802C" w14:textId="5C1AAD1D" w:rsidR="002F6714" w:rsidRPr="004055D9" w:rsidRDefault="004F7D5C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4F7D5C">
              <w:rPr>
                <w:b/>
                <w:bCs/>
                <w:color w:val="000000"/>
                <w:shd w:val="clear" w:color="auto" w:fill="FFFFFF"/>
              </w:rPr>
              <w:t>Новогодний банкет в гостинице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4F7D5C"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  <w:r w:rsidRPr="004F7D5C">
              <w:rPr>
                <w:color w:val="000000"/>
                <w:shd w:val="clear" w:color="auto" w:fill="FFFFFF"/>
              </w:rPr>
              <w:t>. Отели города порадуют своих гостей Новогодней шоу-программой. Окунитесь в фейерверк загадочной новогодней ночи! Рестораны отелей предлагают новогоднее меню с большим ассортиментом рыбных, мясных блюд и изысканных закусок.</w:t>
            </w:r>
          </w:p>
        </w:tc>
      </w:tr>
      <w:tr w:rsidR="002F6714" w:rsidRPr="00551579" w14:paraId="07945E04" w14:textId="77777777" w:rsidTr="00421951">
        <w:tc>
          <w:tcPr>
            <w:tcW w:w="1164" w:type="dxa"/>
          </w:tcPr>
          <w:p w14:paraId="033D98CD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3 день</w:t>
            </w:r>
          </w:p>
        </w:tc>
        <w:tc>
          <w:tcPr>
            <w:tcW w:w="9922" w:type="dxa"/>
          </w:tcPr>
          <w:p w14:paraId="36632E29" w14:textId="77777777" w:rsidR="004F7D5C" w:rsidRDefault="004F7D5C" w:rsidP="00401232">
            <w:pPr>
              <w:shd w:val="clear" w:color="auto" w:fill="FFFFFF"/>
              <w:spacing w:before="240"/>
              <w:ind w:firstLine="429"/>
              <w:textAlignment w:val="baseline"/>
              <w:rPr>
                <w:color w:val="000000"/>
              </w:rPr>
            </w:pPr>
            <w:r w:rsidRPr="004F7D5C">
              <w:rPr>
                <w:color w:val="000000"/>
              </w:rPr>
              <w:t>Поздний завтрак в гостинице.</w:t>
            </w:r>
            <w:r>
              <w:rPr>
                <w:color w:val="000000"/>
              </w:rPr>
              <w:t xml:space="preserve"> </w:t>
            </w:r>
            <w:r w:rsidRPr="004F7D5C">
              <w:rPr>
                <w:color w:val="000000"/>
              </w:rPr>
              <w:t>Встреча с экскурсоводом в холле гостиницы. Выезд на экскурсионную программу.</w:t>
            </w:r>
          </w:p>
          <w:p w14:paraId="54A44882" w14:textId="77777777" w:rsidR="004F7D5C" w:rsidRDefault="004F7D5C" w:rsidP="00401232">
            <w:pPr>
              <w:shd w:val="clear" w:color="auto" w:fill="FFFFFF"/>
              <w:spacing w:before="240"/>
              <w:ind w:firstLine="429"/>
              <w:textAlignment w:val="baseline"/>
              <w:rPr>
                <w:color w:val="000000"/>
              </w:rPr>
            </w:pPr>
            <w:r w:rsidRPr="004F7D5C">
              <w:rPr>
                <w:color w:val="000000"/>
              </w:rPr>
              <w:t>Обед в кафе города.</w:t>
            </w:r>
          </w:p>
          <w:p w14:paraId="3DD018CB" w14:textId="77777777" w:rsidR="004F7D5C" w:rsidRDefault="004F7D5C" w:rsidP="00401232">
            <w:pPr>
              <w:shd w:val="clear" w:color="auto" w:fill="FFFFFF"/>
              <w:spacing w:before="240"/>
              <w:ind w:firstLine="429"/>
              <w:textAlignment w:val="baseline"/>
              <w:rPr>
                <w:color w:val="000000"/>
              </w:rPr>
            </w:pPr>
            <w:r w:rsidRPr="004F7D5C">
              <w:rPr>
                <w:color w:val="000000"/>
              </w:rPr>
              <w:t xml:space="preserve">Выезд в резиденцию </w:t>
            </w:r>
            <w:r w:rsidRPr="004F7D5C">
              <w:rPr>
                <w:b/>
                <w:bCs/>
                <w:color w:val="000000"/>
              </w:rPr>
              <w:t>татарского Деда Мороза и Снегурочки «Кыш Бабая и Кар Кызы».</w:t>
            </w:r>
            <w:r>
              <w:rPr>
                <w:b/>
                <w:bCs/>
                <w:color w:val="000000"/>
              </w:rPr>
              <w:t xml:space="preserve"> </w:t>
            </w:r>
            <w:r w:rsidRPr="004F7D5C">
              <w:rPr>
                <w:color w:val="000000"/>
              </w:rPr>
              <w:t>Резиденция Кыш Бабая и Кар Кызы находится в еловом лесу на берегу реки Ия, в 80 километрах от города Казани в селе Яна Кырлай. Путешествие в сказку начинается с лесной таможни, где гостей встречает Шайтан, ведущий во владения Кыш Бабая. К дому Кыш Бабая гостям предстоит добираться по карте Шурале. По пути их ожидает масса приключений — сказки, загадки, чудеса, а также сказочные герои, которые развлекут путешественников многочисленными испытаниями. Подарки от Кыш Бабая и вручение официальных грамот о посещении резиденции Кыш Бабая.</w:t>
            </w:r>
          </w:p>
          <w:p w14:paraId="5A18E19E" w14:textId="3B919C7A" w:rsidR="002F6714" w:rsidRPr="004055D9" w:rsidRDefault="004F7D5C" w:rsidP="004F7D5C">
            <w:pPr>
              <w:shd w:val="clear" w:color="auto" w:fill="FFFFFF"/>
              <w:spacing w:before="240" w:after="240"/>
              <w:ind w:firstLine="429"/>
              <w:textAlignment w:val="baseline"/>
              <w:rPr>
                <w:rStyle w:val="a6"/>
                <w:b w:val="0"/>
                <w:bCs w:val="0"/>
                <w:color w:val="000000"/>
              </w:rPr>
            </w:pPr>
            <w:r w:rsidRPr="004F7D5C">
              <w:rPr>
                <w:color w:val="000000"/>
              </w:rPr>
              <w:t>Возращение в Казань. Трансфер в гостиницу.</w:t>
            </w:r>
          </w:p>
        </w:tc>
      </w:tr>
      <w:tr w:rsidR="002F6714" w:rsidRPr="00551579" w14:paraId="24E9D11D" w14:textId="77777777" w:rsidTr="00421951">
        <w:tc>
          <w:tcPr>
            <w:tcW w:w="1164" w:type="dxa"/>
          </w:tcPr>
          <w:p w14:paraId="61E77D58" w14:textId="17C730EF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4</w:t>
            </w:r>
            <w:r w:rsidR="00D72680" w:rsidRPr="00551579">
              <w:rPr>
                <w:rStyle w:val="a6"/>
                <w:bCs w:val="0"/>
              </w:rPr>
              <w:t xml:space="preserve"> </w:t>
            </w:r>
            <w:r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5C46A4DF" w14:textId="77777777" w:rsidR="004F7D5C" w:rsidRDefault="004F7D5C" w:rsidP="0031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4F7D5C">
              <w:t>Завтрак в гостинице.</w:t>
            </w:r>
          </w:p>
          <w:p w14:paraId="4376F6F0" w14:textId="77777777" w:rsidR="004F7D5C" w:rsidRDefault="004F7D5C" w:rsidP="0031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4F7D5C">
              <w:t xml:space="preserve">Экскурсия </w:t>
            </w:r>
            <w:r w:rsidRPr="004F7D5C">
              <w:rPr>
                <w:b/>
                <w:bCs/>
              </w:rPr>
              <w:t>«Белокаменная крепость». Казанский Кремль</w:t>
            </w:r>
            <w:r w:rsidRPr="004F7D5C">
              <w:t xml:space="preserve"> – главная достопримечательность города, памятник всемирного наследия ЮНЕСКО. Это — официальная резиденция Президента Республики Татарстан и государственный музей-заповедник, который ежегодно посещают тысячи туристов. Белокаменный Кремль – сердце древнего города, воплотившее в себе культуру запада и востока. Здесь взметнулись ввысь </w:t>
            </w:r>
            <w:r w:rsidRPr="004F7D5C">
              <w:lastRenderedPageBreak/>
              <w:t>минареты главной мечети города Кул Шариф (посещение) и сверкают золотом купола старейшего православного Благовещенского собора. На территории крепости находится один из символов Казани — знаменитая «падающая» башня ханши Сююмбике.</w:t>
            </w:r>
          </w:p>
          <w:p w14:paraId="33A9AD4D" w14:textId="77777777" w:rsidR="004F7D5C" w:rsidRDefault="004F7D5C" w:rsidP="0031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4F7D5C">
              <w:t>Экскурсия «</w:t>
            </w:r>
            <w:r w:rsidRPr="004F7D5C">
              <w:rPr>
                <w:b/>
                <w:bCs/>
              </w:rPr>
              <w:t>Прогулка по Казани разных эпох</w:t>
            </w:r>
            <w:r w:rsidRPr="004F7D5C">
              <w:t>». Посещение выставочно — зрелищного комплекса «Городская Панорама». Вас ждут экспозиции, посвященные Казани, ее архитектуре, истории и этапам развития. Вы совершите путешествие по лабиринтам улиц Старо-татарской слободы, на круговой видеопанораме в 360 градусов оживут старинные фотографии из жизни Казани. Вы можете почувствовать себя пассажиром старинного трамвая начала 20 века, посмотреть на город с высоты птичьего полета. На уникальных макетах предстанет Казань 16 в., Казань эпохи императоров и современная Казань. Каждое строение выполнено по отдельному проекту с индивидуальным чертежом фасада. Все макеты домов являются точной копией своих оригиналов.</w:t>
            </w:r>
          </w:p>
          <w:p w14:paraId="7AB8F707" w14:textId="488F11C6" w:rsidR="002F6714" w:rsidRPr="003159C0" w:rsidRDefault="004F7D5C" w:rsidP="0031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4F7D5C">
              <w:t>Окончание программы тура. Свободное время в центре города.</w:t>
            </w:r>
          </w:p>
        </w:tc>
      </w:tr>
      <w:tr w:rsidR="002F6714" w:rsidRPr="00551579" w14:paraId="5D5DC046" w14:textId="77777777" w:rsidTr="00421951">
        <w:tc>
          <w:tcPr>
            <w:tcW w:w="1164" w:type="dxa"/>
          </w:tcPr>
          <w:p w14:paraId="39080BE5" w14:textId="4B3945BB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lastRenderedPageBreak/>
              <w:t>5</w:t>
            </w:r>
            <w:r w:rsidR="00F92538" w:rsidRPr="00551579">
              <w:rPr>
                <w:rStyle w:val="a6"/>
                <w:bCs w:val="0"/>
              </w:rPr>
              <w:t xml:space="preserve">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3D240EE7" w14:textId="77777777" w:rsidR="004F7D5C" w:rsidRDefault="004F7D5C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4F7D5C">
              <w:rPr>
                <w:color w:val="161616"/>
              </w:rPr>
              <w:t>Завтрак в отеле.</w:t>
            </w:r>
            <w:r>
              <w:rPr>
                <w:color w:val="161616"/>
              </w:rPr>
              <w:t xml:space="preserve"> </w:t>
            </w:r>
            <w:r w:rsidRPr="004F7D5C">
              <w:rPr>
                <w:color w:val="161616"/>
              </w:rPr>
              <w:t>Свободное время. Трансфер в аэропорт.</w:t>
            </w:r>
          </w:p>
          <w:p w14:paraId="27FF340A" w14:textId="538D24E4" w:rsidR="004F7D5C" w:rsidRDefault="004F7D5C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4F7D5C">
              <w:rPr>
                <w:color w:val="161616"/>
              </w:rPr>
              <w:t xml:space="preserve">16:30 - Вылет </w:t>
            </w:r>
            <w:r>
              <w:rPr>
                <w:color w:val="161616"/>
              </w:rPr>
              <w:t xml:space="preserve">из Кзаани </w:t>
            </w:r>
            <w:r w:rsidRPr="004F7D5C">
              <w:rPr>
                <w:color w:val="161616"/>
              </w:rPr>
              <w:t>в Минск.</w:t>
            </w:r>
          </w:p>
          <w:p w14:paraId="22E8F077" w14:textId="04D9863B" w:rsidR="002F6714" w:rsidRPr="00401232" w:rsidRDefault="004F7D5C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161616"/>
              </w:rPr>
            </w:pPr>
            <w:r w:rsidRPr="004F7D5C">
              <w:rPr>
                <w:color w:val="161616"/>
              </w:rPr>
              <w:t>18:50 - Прилёт в Минск. </w:t>
            </w:r>
          </w:p>
        </w:tc>
      </w:tr>
    </w:tbl>
    <w:p w14:paraId="3A471349" w14:textId="77777777" w:rsidR="002F6714" w:rsidRPr="00551579" w:rsidRDefault="002F6714" w:rsidP="002F6714">
      <w:pPr>
        <w:jc w:val="center"/>
        <w:rPr>
          <w:b/>
          <w:sz w:val="30"/>
          <w:szCs w:val="30"/>
        </w:rPr>
      </w:pPr>
    </w:p>
    <w:p w14:paraId="220E1F54" w14:textId="4A1993D3" w:rsidR="00A00C6B" w:rsidRPr="004055D9" w:rsidRDefault="00A00C6B" w:rsidP="002F6714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СТОИМОСТЬ ТУРА</w:t>
      </w:r>
      <w:r w:rsidRPr="004055D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НА ЧЕЛОВЕКА</w:t>
      </w:r>
      <w:r w:rsidR="004055D9">
        <w:rPr>
          <w:rFonts w:ascii="Times New Roman" w:hAnsi="Times New Roman" w:cs="Times New Roman"/>
          <w:b/>
        </w:rPr>
        <w:t xml:space="preserve"> </w:t>
      </w:r>
      <w:r w:rsidR="004055D9" w:rsidRPr="004055D9">
        <w:rPr>
          <w:rFonts w:ascii="Times New Roman" w:hAnsi="Times New Roman" w:cs="Times New Roman"/>
          <w:b/>
        </w:rPr>
        <w:t>(</w:t>
      </w:r>
      <w:r w:rsidR="004055D9">
        <w:rPr>
          <w:rFonts w:ascii="Times New Roman" w:hAnsi="Times New Roman" w:cs="Times New Roman"/>
          <w:b/>
          <w:lang w:val="en-US"/>
        </w:rPr>
        <w:t>USD</w:t>
      </w:r>
      <w:r w:rsidR="004055D9" w:rsidRPr="004055D9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: </w:t>
      </w:r>
      <w:r w:rsidR="004F7D5C">
        <w:rPr>
          <w:rFonts w:ascii="Times New Roman" w:hAnsi="Times New Roman" w:cs="Times New Roman"/>
          <w:b/>
        </w:rPr>
        <w:t>955</w:t>
      </w:r>
    </w:p>
    <w:p w14:paraId="0114A839" w14:textId="77777777" w:rsidR="00A00C6B" w:rsidRDefault="00A00C6B" w:rsidP="002F6714">
      <w:pPr>
        <w:pStyle w:val="a4"/>
        <w:rPr>
          <w:rFonts w:ascii="Times New Roman" w:hAnsi="Times New Roman" w:cs="Times New Roman"/>
          <w:b/>
        </w:rPr>
      </w:pPr>
    </w:p>
    <w:p w14:paraId="53BB98EE" w14:textId="12D49995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В стоимость входит:</w:t>
      </w:r>
    </w:p>
    <w:p w14:paraId="5EE6D241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670D704B" w14:textId="2F5D89AF" w:rsidR="002F6714" w:rsidRPr="00551579" w:rsidRDefault="002F6714" w:rsidP="00FF66C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Авиаперелёт</w:t>
      </w:r>
      <w:r w:rsidR="00A00C6B" w:rsidRPr="00A00C6B">
        <w:rPr>
          <w:rFonts w:ascii="Times New Roman" w:hAnsi="Times New Roman" w:cs="Times New Roman"/>
          <w:color w:val="141414"/>
        </w:rPr>
        <w:t xml:space="preserve"> Минск – </w:t>
      </w:r>
      <w:r w:rsidR="004F7D5C">
        <w:rPr>
          <w:rFonts w:ascii="Times New Roman" w:hAnsi="Times New Roman" w:cs="Times New Roman"/>
          <w:color w:val="141414"/>
        </w:rPr>
        <w:t>Казань</w:t>
      </w:r>
      <w:r w:rsidR="00A00C6B" w:rsidRPr="00A00C6B">
        <w:rPr>
          <w:rFonts w:ascii="Times New Roman" w:hAnsi="Times New Roman" w:cs="Times New Roman"/>
          <w:color w:val="141414"/>
        </w:rPr>
        <w:t xml:space="preserve"> – Минск</w:t>
      </w:r>
    </w:p>
    <w:p w14:paraId="7692623C" w14:textId="60FE00DA" w:rsidR="00F92538" w:rsidRDefault="00F92538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Проживание</w:t>
      </w:r>
    </w:p>
    <w:p w14:paraId="2F72B43E" w14:textId="45000C28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Питание: завтраки</w:t>
      </w:r>
      <w:r w:rsidR="004F7D5C">
        <w:rPr>
          <w:rFonts w:ascii="Times New Roman" w:hAnsi="Times New Roman" w:cs="Times New Roman"/>
          <w:color w:val="141414"/>
        </w:rPr>
        <w:t>, обеды согласно программе тура</w:t>
      </w:r>
    </w:p>
    <w:p w14:paraId="4CDBC5E2" w14:textId="75A359CA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4F7D5C">
        <w:rPr>
          <w:rFonts w:ascii="Times New Roman" w:hAnsi="Times New Roman" w:cs="Times New Roman"/>
          <w:color w:val="141414"/>
        </w:rPr>
        <w:t>Услуги сопровождающего</w:t>
      </w:r>
    </w:p>
    <w:p w14:paraId="73C47C71" w14:textId="1BAE0A07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4F7D5C">
        <w:rPr>
          <w:rFonts w:ascii="Times New Roman" w:hAnsi="Times New Roman" w:cs="Times New Roman"/>
          <w:color w:val="141414"/>
        </w:rPr>
        <w:t>Транспортное обслуживание</w:t>
      </w:r>
    </w:p>
    <w:p w14:paraId="1006896A" w14:textId="0A448A1B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4F7D5C">
        <w:rPr>
          <w:rFonts w:ascii="Times New Roman" w:hAnsi="Times New Roman" w:cs="Times New Roman"/>
          <w:color w:val="141414"/>
        </w:rPr>
        <w:t>Трансфер аэропорт-отель-аэропорт</w:t>
      </w:r>
    </w:p>
    <w:p w14:paraId="6EAD83AD" w14:textId="7909D523" w:rsidR="002F6714" w:rsidRDefault="002F6714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4F7D5C">
        <w:rPr>
          <w:rFonts w:ascii="Times New Roman" w:hAnsi="Times New Roman" w:cs="Times New Roman"/>
          <w:color w:val="141414"/>
        </w:rPr>
        <w:t>Экскурсии по программе с входными билетами в объекты показа</w:t>
      </w:r>
    </w:p>
    <w:p w14:paraId="3B6D2D10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color w:val="F81B3A"/>
        </w:rPr>
      </w:pPr>
    </w:p>
    <w:p w14:paraId="666695A7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Дополнительно оплачивается:</w:t>
      </w:r>
    </w:p>
    <w:p w14:paraId="08881584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3630F74C" w14:textId="5A9448DC" w:rsidR="00A00C6B" w:rsidRDefault="00A00C6B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4F7D5C">
        <w:rPr>
          <w:color w:val="141414"/>
          <w:sz w:val="22"/>
          <w:szCs w:val="22"/>
        </w:rPr>
        <w:t>радиогиды – 200 российских рублей за сутки</w:t>
      </w:r>
    </w:p>
    <w:p w14:paraId="38519091" w14:textId="5D768C4E" w:rsidR="00145766" w:rsidRDefault="00145766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4F7D5C">
        <w:rPr>
          <w:color w:val="141414"/>
          <w:sz w:val="22"/>
          <w:szCs w:val="22"/>
        </w:rPr>
        <w:t>Новогодний ужин</w:t>
      </w:r>
    </w:p>
    <w:p w14:paraId="54478A67" w14:textId="4A3A554D" w:rsidR="007F3937" w:rsidRDefault="007F3937" w:rsidP="004F7D5C">
      <w:pPr>
        <w:rPr>
          <w:color w:val="141414"/>
          <w:sz w:val="22"/>
          <w:szCs w:val="22"/>
        </w:rPr>
      </w:pPr>
    </w:p>
    <w:p w14:paraId="6225D671" w14:textId="68C36CA4" w:rsidR="00A00C6B" w:rsidRPr="00A00C6B" w:rsidRDefault="00A00C6B" w:rsidP="00A00C6B">
      <w:pPr>
        <w:rPr>
          <w:vanish/>
          <w:sz w:val="22"/>
          <w:szCs w:val="22"/>
        </w:rPr>
      </w:pPr>
    </w:p>
    <w:p w14:paraId="16D55CC2" w14:textId="77777777" w:rsidR="00460D53" w:rsidRPr="00551579" w:rsidRDefault="00460D53">
      <w:pPr>
        <w:rPr>
          <w:sz w:val="16"/>
          <w:szCs w:val="16"/>
        </w:rPr>
      </w:pPr>
    </w:p>
    <w:sectPr w:rsidR="00460D53" w:rsidRPr="00551579" w:rsidSect="00F46069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EFA"/>
    <w:multiLevelType w:val="multilevel"/>
    <w:tmpl w:val="EFA6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90BC8"/>
    <w:multiLevelType w:val="multilevel"/>
    <w:tmpl w:val="3900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0131A"/>
    <w:multiLevelType w:val="multilevel"/>
    <w:tmpl w:val="0D7E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E16564"/>
    <w:multiLevelType w:val="multilevel"/>
    <w:tmpl w:val="F5BC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002EC3"/>
    <w:multiLevelType w:val="multilevel"/>
    <w:tmpl w:val="6CC4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9C4126"/>
    <w:multiLevelType w:val="hybridMultilevel"/>
    <w:tmpl w:val="BAF4A8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731015"/>
    <w:multiLevelType w:val="multilevel"/>
    <w:tmpl w:val="4580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462F70"/>
    <w:multiLevelType w:val="multilevel"/>
    <w:tmpl w:val="3002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EC02A1"/>
    <w:multiLevelType w:val="multilevel"/>
    <w:tmpl w:val="FA62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C0388D"/>
    <w:multiLevelType w:val="hybridMultilevel"/>
    <w:tmpl w:val="2EC46B96"/>
    <w:lvl w:ilvl="0" w:tplc="6790895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01B58"/>
    <w:multiLevelType w:val="multilevel"/>
    <w:tmpl w:val="5EBE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955E7F"/>
    <w:multiLevelType w:val="hybridMultilevel"/>
    <w:tmpl w:val="2EEA2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C6C17"/>
    <w:multiLevelType w:val="multilevel"/>
    <w:tmpl w:val="1E1E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E1522"/>
    <w:multiLevelType w:val="multilevel"/>
    <w:tmpl w:val="CCA0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1718619">
    <w:abstractNumId w:val="12"/>
  </w:num>
  <w:num w:numId="2" w16cid:durableId="159544012">
    <w:abstractNumId w:val="11"/>
  </w:num>
  <w:num w:numId="3" w16cid:durableId="1217669382">
    <w:abstractNumId w:val="9"/>
  </w:num>
  <w:num w:numId="4" w16cid:durableId="239947639">
    <w:abstractNumId w:val="5"/>
  </w:num>
  <w:num w:numId="5" w16cid:durableId="534775504">
    <w:abstractNumId w:val="13"/>
  </w:num>
  <w:num w:numId="6" w16cid:durableId="643002496">
    <w:abstractNumId w:val="0"/>
  </w:num>
  <w:num w:numId="7" w16cid:durableId="583730259">
    <w:abstractNumId w:val="4"/>
  </w:num>
  <w:num w:numId="8" w16cid:durableId="45878319">
    <w:abstractNumId w:val="7"/>
  </w:num>
  <w:num w:numId="9" w16cid:durableId="141048002">
    <w:abstractNumId w:val="2"/>
  </w:num>
  <w:num w:numId="10" w16cid:durableId="1051460287">
    <w:abstractNumId w:val="10"/>
  </w:num>
  <w:num w:numId="11" w16cid:durableId="869412317">
    <w:abstractNumId w:val="1"/>
  </w:num>
  <w:num w:numId="12" w16cid:durableId="1042243478">
    <w:abstractNumId w:val="3"/>
  </w:num>
  <w:num w:numId="13" w16cid:durableId="1883250274">
    <w:abstractNumId w:val="8"/>
  </w:num>
  <w:num w:numId="14" w16cid:durableId="9873189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57D"/>
    <w:rsid w:val="00015BBD"/>
    <w:rsid w:val="0001786A"/>
    <w:rsid w:val="000178BE"/>
    <w:rsid w:val="00034F47"/>
    <w:rsid w:val="00070423"/>
    <w:rsid w:val="00074EAC"/>
    <w:rsid w:val="000B53D9"/>
    <w:rsid w:val="000B775F"/>
    <w:rsid w:val="000D357D"/>
    <w:rsid w:val="000F5FEF"/>
    <w:rsid w:val="00102768"/>
    <w:rsid w:val="001054AB"/>
    <w:rsid w:val="0010661C"/>
    <w:rsid w:val="00124AD7"/>
    <w:rsid w:val="00126E53"/>
    <w:rsid w:val="00141C3F"/>
    <w:rsid w:val="00145766"/>
    <w:rsid w:val="001607D4"/>
    <w:rsid w:val="00162E5C"/>
    <w:rsid w:val="0017265E"/>
    <w:rsid w:val="001826C2"/>
    <w:rsid w:val="001B7F1B"/>
    <w:rsid w:val="001D2BD0"/>
    <w:rsid w:val="001F5410"/>
    <w:rsid w:val="00200568"/>
    <w:rsid w:val="00203B70"/>
    <w:rsid w:val="002247D1"/>
    <w:rsid w:val="00256FDD"/>
    <w:rsid w:val="00260FF6"/>
    <w:rsid w:val="00266CB0"/>
    <w:rsid w:val="00274B20"/>
    <w:rsid w:val="00277875"/>
    <w:rsid w:val="00293A42"/>
    <w:rsid w:val="002A548D"/>
    <w:rsid w:val="002B7861"/>
    <w:rsid w:val="002E0B71"/>
    <w:rsid w:val="002F6714"/>
    <w:rsid w:val="002F6D0E"/>
    <w:rsid w:val="003059E0"/>
    <w:rsid w:val="00311C58"/>
    <w:rsid w:val="003159C0"/>
    <w:rsid w:val="003836C5"/>
    <w:rsid w:val="003943EF"/>
    <w:rsid w:val="003961C3"/>
    <w:rsid w:val="003A3A99"/>
    <w:rsid w:val="003C5065"/>
    <w:rsid w:val="003D30F3"/>
    <w:rsid w:val="003D44D0"/>
    <w:rsid w:val="003E176B"/>
    <w:rsid w:val="00401232"/>
    <w:rsid w:val="004055D9"/>
    <w:rsid w:val="004107D2"/>
    <w:rsid w:val="00415488"/>
    <w:rsid w:val="004263F6"/>
    <w:rsid w:val="00446BC4"/>
    <w:rsid w:val="00460D53"/>
    <w:rsid w:val="00476AA2"/>
    <w:rsid w:val="00490F76"/>
    <w:rsid w:val="004946F9"/>
    <w:rsid w:val="004970F7"/>
    <w:rsid w:val="004B0FBB"/>
    <w:rsid w:val="004D026E"/>
    <w:rsid w:val="004D513B"/>
    <w:rsid w:val="004D748B"/>
    <w:rsid w:val="004D793C"/>
    <w:rsid w:val="004E5B25"/>
    <w:rsid w:val="004F7D5C"/>
    <w:rsid w:val="00504AE2"/>
    <w:rsid w:val="005344F1"/>
    <w:rsid w:val="00536CB4"/>
    <w:rsid w:val="00544F71"/>
    <w:rsid w:val="00545A81"/>
    <w:rsid w:val="00551579"/>
    <w:rsid w:val="00553237"/>
    <w:rsid w:val="00572370"/>
    <w:rsid w:val="00574196"/>
    <w:rsid w:val="0057500B"/>
    <w:rsid w:val="00583007"/>
    <w:rsid w:val="00591A9F"/>
    <w:rsid w:val="005A1693"/>
    <w:rsid w:val="005B5B2C"/>
    <w:rsid w:val="005C1785"/>
    <w:rsid w:val="005D472E"/>
    <w:rsid w:val="006112AA"/>
    <w:rsid w:val="0063415A"/>
    <w:rsid w:val="0063667B"/>
    <w:rsid w:val="00664587"/>
    <w:rsid w:val="00670FEB"/>
    <w:rsid w:val="006B5D36"/>
    <w:rsid w:val="006D3FFD"/>
    <w:rsid w:val="006D4613"/>
    <w:rsid w:val="006F728D"/>
    <w:rsid w:val="00707C4C"/>
    <w:rsid w:val="00710E44"/>
    <w:rsid w:val="00722076"/>
    <w:rsid w:val="0073005C"/>
    <w:rsid w:val="00737BFB"/>
    <w:rsid w:val="00753D96"/>
    <w:rsid w:val="007562EE"/>
    <w:rsid w:val="00773132"/>
    <w:rsid w:val="00781F46"/>
    <w:rsid w:val="00786BE6"/>
    <w:rsid w:val="007A0A7B"/>
    <w:rsid w:val="007A5223"/>
    <w:rsid w:val="007E0D2B"/>
    <w:rsid w:val="007F3937"/>
    <w:rsid w:val="00811BAA"/>
    <w:rsid w:val="00824730"/>
    <w:rsid w:val="00833F29"/>
    <w:rsid w:val="00835BEF"/>
    <w:rsid w:val="00837CC8"/>
    <w:rsid w:val="00837CE1"/>
    <w:rsid w:val="0084427F"/>
    <w:rsid w:val="008612AB"/>
    <w:rsid w:val="00891FD3"/>
    <w:rsid w:val="008A0C42"/>
    <w:rsid w:val="008A466D"/>
    <w:rsid w:val="008A6CC8"/>
    <w:rsid w:val="008A6D22"/>
    <w:rsid w:val="008C2CFF"/>
    <w:rsid w:val="008C37C1"/>
    <w:rsid w:val="008C4D80"/>
    <w:rsid w:val="008D69F0"/>
    <w:rsid w:val="008F3B23"/>
    <w:rsid w:val="0090175B"/>
    <w:rsid w:val="00917919"/>
    <w:rsid w:val="009631CC"/>
    <w:rsid w:val="009654BA"/>
    <w:rsid w:val="0098293D"/>
    <w:rsid w:val="009B09C3"/>
    <w:rsid w:val="009E1388"/>
    <w:rsid w:val="009E16D8"/>
    <w:rsid w:val="009F0EC4"/>
    <w:rsid w:val="00A00C6B"/>
    <w:rsid w:val="00A34FB8"/>
    <w:rsid w:val="00A57012"/>
    <w:rsid w:val="00A6251B"/>
    <w:rsid w:val="00A740B4"/>
    <w:rsid w:val="00A80B69"/>
    <w:rsid w:val="00A82854"/>
    <w:rsid w:val="00A858C7"/>
    <w:rsid w:val="00A907F2"/>
    <w:rsid w:val="00A9279E"/>
    <w:rsid w:val="00A94C6A"/>
    <w:rsid w:val="00A97324"/>
    <w:rsid w:val="00AB415D"/>
    <w:rsid w:val="00AB4C3C"/>
    <w:rsid w:val="00AB6217"/>
    <w:rsid w:val="00B048AB"/>
    <w:rsid w:val="00B06042"/>
    <w:rsid w:val="00B249D0"/>
    <w:rsid w:val="00B25D68"/>
    <w:rsid w:val="00B35687"/>
    <w:rsid w:val="00B41C9C"/>
    <w:rsid w:val="00B52A85"/>
    <w:rsid w:val="00B902C6"/>
    <w:rsid w:val="00B94EB4"/>
    <w:rsid w:val="00BB2972"/>
    <w:rsid w:val="00BD042F"/>
    <w:rsid w:val="00BD0B9A"/>
    <w:rsid w:val="00BE2D79"/>
    <w:rsid w:val="00BE2FB5"/>
    <w:rsid w:val="00BF6D14"/>
    <w:rsid w:val="00C27C78"/>
    <w:rsid w:val="00C355ED"/>
    <w:rsid w:val="00C4095D"/>
    <w:rsid w:val="00C70034"/>
    <w:rsid w:val="00C71176"/>
    <w:rsid w:val="00C900AC"/>
    <w:rsid w:val="00CB01BA"/>
    <w:rsid w:val="00CD05E1"/>
    <w:rsid w:val="00CE1631"/>
    <w:rsid w:val="00CF1158"/>
    <w:rsid w:val="00CF12DF"/>
    <w:rsid w:val="00D00EB8"/>
    <w:rsid w:val="00D0271E"/>
    <w:rsid w:val="00D21B8D"/>
    <w:rsid w:val="00D36E7A"/>
    <w:rsid w:val="00D61492"/>
    <w:rsid w:val="00D66678"/>
    <w:rsid w:val="00D72680"/>
    <w:rsid w:val="00D72797"/>
    <w:rsid w:val="00D74A08"/>
    <w:rsid w:val="00D8446C"/>
    <w:rsid w:val="00DB624A"/>
    <w:rsid w:val="00DC15AE"/>
    <w:rsid w:val="00DC15B9"/>
    <w:rsid w:val="00DC1C20"/>
    <w:rsid w:val="00DC3551"/>
    <w:rsid w:val="00DC38AC"/>
    <w:rsid w:val="00DC688B"/>
    <w:rsid w:val="00DD5043"/>
    <w:rsid w:val="00DE4193"/>
    <w:rsid w:val="00DF5626"/>
    <w:rsid w:val="00E065ED"/>
    <w:rsid w:val="00E10C1C"/>
    <w:rsid w:val="00E163E9"/>
    <w:rsid w:val="00E2439A"/>
    <w:rsid w:val="00E26353"/>
    <w:rsid w:val="00E454E6"/>
    <w:rsid w:val="00E56EB8"/>
    <w:rsid w:val="00E75A5C"/>
    <w:rsid w:val="00E7617C"/>
    <w:rsid w:val="00E8748B"/>
    <w:rsid w:val="00EA4158"/>
    <w:rsid w:val="00EB124F"/>
    <w:rsid w:val="00EC26B3"/>
    <w:rsid w:val="00ED4584"/>
    <w:rsid w:val="00EE4497"/>
    <w:rsid w:val="00EE5D41"/>
    <w:rsid w:val="00F071D1"/>
    <w:rsid w:val="00F2128D"/>
    <w:rsid w:val="00F221AE"/>
    <w:rsid w:val="00F225D8"/>
    <w:rsid w:val="00F24ACC"/>
    <w:rsid w:val="00F267D8"/>
    <w:rsid w:val="00F3044E"/>
    <w:rsid w:val="00F34B89"/>
    <w:rsid w:val="00F40547"/>
    <w:rsid w:val="00F46069"/>
    <w:rsid w:val="00F63F75"/>
    <w:rsid w:val="00F83EBB"/>
    <w:rsid w:val="00F92538"/>
    <w:rsid w:val="00FA08B3"/>
    <w:rsid w:val="00FB2D3A"/>
    <w:rsid w:val="00FC4519"/>
    <w:rsid w:val="00FD3DE6"/>
    <w:rsid w:val="00FD40F2"/>
    <w:rsid w:val="00FE33F5"/>
    <w:rsid w:val="00FF5178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AC19"/>
  <w15:docId w15:val="{4329E008-DFA3-481C-A974-10F6A8B6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711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711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D357D"/>
    <w:pPr>
      <w:spacing w:after="0" w:line="240" w:lineRule="auto"/>
    </w:pPr>
  </w:style>
  <w:style w:type="character" w:styleId="a6">
    <w:name w:val="Strong"/>
    <w:basedOn w:val="a0"/>
    <w:uiPriority w:val="22"/>
    <w:qFormat/>
    <w:rsid w:val="000D357D"/>
    <w:rPr>
      <w:b/>
      <w:bCs/>
    </w:rPr>
  </w:style>
  <w:style w:type="character" w:styleId="a7">
    <w:name w:val="Hyperlink"/>
    <w:basedOn w:val="a0"/>
    <w:uiPriority w:val="99"/>
    <w:unhideWhenUsed/>
    <w:rsid w:val="000D357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1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1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C71176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C71176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C71176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3F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D3FFD"/>
    <w:rPr>
      <w:rFonts w:ascii="Segoe UI" w:hAnsi="Segoe UI" w:cs="Segoe UI"/>
      <w:sz w:val="18"/>
      <w:szCs w:val="18"/>
    </w:rPr>
  </w:style>
  <w:style w:type="table" w:customStyle="1" w:styleId="-61">
    <w:name w:val="Таблица-сетка 6 цветная1"/>
    <w:basedOn w:val="a1"/>
    <w:uiPriority w:val="51"/>
    <w:rsid w:val="00460D53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c">
    <w:name w:val="List Paragraph"/>
    <w:basedOn w:val="a"/>
    <w:uiPriority w:val="34"/>
    <w:qFormat/>
    <w:rsid w:val="003D30F3"/>
    <w:pPr>
      <w:ind w:left="720"/>
      <w:contextualSpacing/>
    </w:pPr>
  </w:style>
  <w:style w:type="table" w:customStyle="1" w:styleId="11">
    <w:name w:val="Сетка таблицы светлая1"/>
    <w:basedOn w:val="a1"/>
    <w:uiPriority w:val="40"/>
    <w:rsid w:val="005741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-311">
    <w:name w:val="Таблица-сетка 3 — акцент 1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-511">
    <w:name w:val="Таблица-сетка 5 темная — акцент 1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451">
    <w:name w:val="Таблица-сетка 4 — акцент 5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11">
    <w:name w:val="Таблица-сетка 4 — акцент 1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351">
    <w:name w:val="Таблица-сетка 3 — акцент 5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211">
    <w:name w:val="Таблица-сетка 2 — акцент 11"/>
    <w:basedOn w:val="a1"/>
    <w:uiPriority w:val="47"/>
    <w:rsid w:val="0057419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a5">
    <w:name w:val="Без интервала Знак"/>
    <w:link w:val="a4"/>
    <w:uiPriority w:val="1"/>
    <w:rsid w:val="002F6714"/>
  </w:style>
  <w:style w:type="character" w:styleId="ad">
    <w:name w:val="Unresolved Mention"/>
    <w:basedOn w:val="a0"/>
    <w:uiPriority w:val="99"/>
    <w:semiHidden/>
    <w:unhideWhenUsed/>
    <w:rsid w:val="00394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74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2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9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23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D7483-DCF8-4E0F-9CD9-52953DDD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2186</TotalTime>
  <Pages>1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 Mozgunova</dc:creator>
  <cp:keywords/>
  <dc:description/>
  <cp:lastModifiedBy>ilva2000@yandex.ru</cp:lastModifiedBy>
  <cp:revision>55</cp:revision>
  <cp:lastPrinted>2024-12-23T11:48:00Z</cp:lastPrinted>
  <dcterms:created xsi:type="dcterms:W3CDTF">2023-12-21T12:32:00Z</dcterms:created>
  <dcterms:modified xsi:type="dcterms:W3CDTF">2026-09-16T09:39:00Z</dcterms:modified>
</cp:coreProperties>
</file>